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ind w:left="176" w:right="183" w:hanging="0"/>
        <w:jc w:val="center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III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>
      <w:pPr>
        <w:pStyle w:val="Normal"/>
        <w:spacing w:lineRule="auto" w:line="360"/>
        <w:ind w:left="176" w:right="190" w:hanging="0"/>
        <w:jc w:val="center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DECLARAÇÃO REFERENTE À HABILITAÇÃO (EM ATENDIMENTO AO INCISO VII DO ART. 4º DA LEI Nº 10.520/2002)</w:t>
      </w:r>
    </w:p>
    <w:p>
      <w:pPr>
        <w:pStyle w:val="Corpodotexto"/>
        <w:spacing w:lineRule="auto" w:line="360"/>
        <w:jc w:val="center"/>
        <w:rPr>
          <w:b/>
          <w:b/>
          <w:lang w:val="pt-BR"/>
        </w:rPr>
      </w:pPr>
      <w:r>
        <w:rPr>
          <w:b/>
          <w:lang w:val="pt-BR"/>
        </w:rPr>
      </w:r>
    </w:p>
    <w:p>
      <w:pPr>
        <w:pStyle w:val="Corpodotexto"/>
        <w:spacing w:lineRule="auto" w:line="360"/>
        <w:rPr>
          <w:b/>
          <w:b/>
          <w:lang w:val="pt-BR"/>
        </w:rPr>
      </w:pPr>
      <w:r>
        <w:rPr>
          <w:b/>
          <w:lang w:val="pt-BR"/>
        </w:rPr>
      </w:r>
    </w:p>
    <w:p>
      <w:pPr>
        <w:pStyle w:val="Corpodotexto"/>
        <w:spacing w:lineRule="auto" w:line="360"/>
        <w:rPr>
          <w:b/>
          <w:b/>
          <w:lang w:val="pt-BR"/>
        </w:rPr>
      </w:pPr>
      <w:r>
        <w:rPr>
          <w:b/>
          <w:lang w:val="pt-BR"/>
        </w:rPr>
      </w:r>
    </w:p>
    <w:p>
      <w:pPr>
        <w:pStyle w:val="Normal"/>
        <w:spacing w:lineRule="auto" w:line="360"/>
        <w:ind w:left="0" w:hanging="0"/>
        <w:jc w:val="both"/>
        <w:rPr/>
      </w:pPr>
      <w:r>
        <w:rPr>
          <w:sz w:val="24"/>
          <w:szCs w:val="24"/>
          <w:lang w:val="pt-BR"/>
        </w:rPr>
        <w:t>A</w:t>
        <w:tab/>
        <w:t>empresa</w:t>
        <w:tab/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,</w:t>
        <w:tab/>
        <w:t>inscrita</w:t>
        <w:tab/>
        <w:t>no</w:t>
        <w:tab/>
        <w:t>CNPJ Sob o nº</w:t>
      </w:r>
      <w:r>
        <w:rPr>
          <w:sz w:val="24"/>
          <w:szCs w:val="24"/>
          <w:u w:val="single"/>
          <w:lang w:val="pt-BR"/>
        </w:rPr>
        <w:t xml:space="preserve"> </w:t>
        <w:tab/>
        <w:tab/>
        <w:tab/>
      </w:r>
      <w:r>
        <w:rPr>
          <w:sz w:val="24"/>
          <w:szCs w:val="24"/>
          <w:lang w:val="pt-BR"/>
        </w:rPr>
        <w:t>,</w:t>
      </w:r>
      <w:r>
        <w:rPr>
          <w:spacing w:val="5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sediada</w:t>
      </w:r>
      <w:r>
        <w:rPr>
          <w:sz w:val="24"/>
          <w:szCs w:val="24"/>
          <w:u w:val="single"/>
          <w:lang w:val="pt-BR"/>
        </w:rPr>
        <w:t xml:space="preserve"> </w:t>
        <w:tab/>
        <w:tab/>
        <w:tab/>
      </w:r>
      <w:r>
        <w:rPr>
          <w:sz w:val="24"/>
          <w:szCs w:val="24"/>
          <w:lang w:val="pt-BR"/>
        </w:rPr>
        <w:t xml:space="preserve">, </w:t>
      </w:r>
      <w:r>
        <w:rPr>
          <w:b/>
          <w:sz w:val="24"/>
          <w:szCs w:val="24"/>
          <w:lang w:val="pt-BR"/>
        </w:rPr>
        <w:t>DECLARA</w:t>
      </w:r>
      <w:r>
        <w:rPr>
          <w:sz w:val="24"/>
          <w:szCs w:val="24"/>
          <w:lang w:val="pt-BR"/>
        </w:rPr>
        <w:t xml:space="preserve">, que </w:t>
      </w:r>
      <w:r>
        <w:rPr>
          <w:b/>
          <w:sz w:val="24"/>
          <w:szCs w:val="24"/>
          <w:lang w:val="pt-BR"/>
        </w:rPr>
        <w:t>cumpre plenamente os requisitos exigidos para sua habilitação</w:t>
      </w:r>
      <w:r>
        <w:rPr>
          <w:sz w:val="24"/>
          <w:szCs w:val="24"/>
          <w:lang w:val="pt-BR"/>
        </w:rPr>
        <w:t xml:space="preserve">, conforme prescreve o inciso </w:t>
      </w:r>
      <w:r>
        <w:rPr>
          <w:spacing w:val="0"/>
          <w:sz w:val="24"/>
          <w:szCs w:val="24"/>
          <w:lang w:val="pt-BR"/>
        </w:rPr>
        <w:t xml:space="preserve">VII, </w:t>
      </w:r>
      <w:r>
        <w:rPr>
          <w:sz w:val="24"/>
          <w:szCs w:val="24"/>
          <w:lang w:val="pt-BR"/>
        </w:rPr>
        <w:t xml:space="preserve">do artigo 4º, da Lei 10.520, de 17 de  julho  de  2002,  referente  </w:t>
      </w:r>
      <w:r>
        <w:rPr>
          <w:spacing w:val="0"/>
          <w:sz w:val="24"/>
          <w:szCs w:val="24"/>
          <w:lang w:val="pt-BR"/>
        </w:rPr>
        <w:t>ao</w:t>
      </w:r>
      <w:r>
        <w:rPr>
          <w:color w:val="800000"/>
          <w:spacing w:val="0"/>
          <w:sz w:val="24"/>
          <w:szCs w:val="24"/>
          <w:lang w:val="pt-BR"/>
        </w:rPr>
        <w:t xml:space="preserve">  </w:t>
      </w:r>
      <w:r>
        <w:rPr>
          <w:b/>
          <w:color w:val="000000"/>
          <w:sz w:val="24"/>
          <w:szCs w:val="24"/>
          <w:lang w:val="pt-BR"/>
        </w:rPr>
        <w:t xml:space="preserve">PREGÃO PRESENCIAL Nº </w:t>
      </w:r>
      <w:r>
        <w:rPr>
          <w:b/>
          <w:color w:val="000000"/>
          <w:sz w:val="24"/>
          <w:szCs w:val="24"/>
          <w:lang w:val="pt-BR"/>
        </w:rPr>
        <w:t>10</w:t>
      </w:r>
      <w:r>
        <w:rPr>
          <w:b/>
          <w:color w:val="000000"/>
          <w:sz w:val="24"/>
          <w:szCs w:val="24"/>
          <w:lang w:val="pt-BR"/>
        </w:rPr>
        <w:t>/2017</w:t>
      </w:r>
      <w:r>
        <w:rPr>
          <w:b w:val="false"/>
          <w:bCs w:val="false"/>
          <w:color w:val="000000"/>
          <w:sz w:val="24"/>
          <w:szCs w:val="24"/>
          <w:lang w:val="pt-BR"/>
        </w:rPr>
        <w:t xml:space="preserve"> do município de Faxinal do Soturno,</w:t>
      </w:r>
      <w:r>
        <w:rPr>
          <w:b/>
          <w:bCs/>
          <w:color w:val="000000"/>
          <w:sz w:val="24"/>
          <w:szCs w:val="24"/>
          <w:lang w:val="pt-BR"/>
        </w:rPr>
        <w:t xml:space="preserve"> </w:t>
      </w:r>
      <w:r>
        <w:rPr>
          <w:color w:val="000000"/>
          <w:sz w:val="24"/>
          <w:szCs w:val="24"/>
          <w:lang w:val="pt-BR"/>
        </w:rPr>
        <w:t>estando ciente das penalidades</w:t>
      </w:r>
      <w:r>
        <w:rPr>
          <w:sz w:val="24"/>
          <w:szCs w:val="24"/>
          <w:lang w:val="pt-BR"/>
        </w:rPr>
        <w:t xml:space="preserve"> aplicáveis nos casos de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descumprimento.</w:t>
      </w:r>
    </w:p>
    <w:p>
      <w:pPr>
        <w:pStyle w:val="Corpodotexto"/>
        <w:spacing w:lineRule="auto" w:line="360"/>
        <w:rPr>
          <w:lang w:val="pt-BR"/>
        </w:rPr>
      </w:pPr>
      <w:r>
        <w:rPr>
          <w:lang w:val="pt-BR"/>
        </w:rPr>
      </w:r>
    </w:p>
    <w:p>
      <w:pPr>
        <w:pStyle w:val="Corpodotexto"/>
        <w:spacing w:lineRule="auto" w:line="360" w:before="3" w:after="0"/>
        <w:rPr>
          <w:lang w:val="pt-BR"/>
        </w:rPr>
      </w:pPr>
      <w:r>
        <w:rPr>
          <w:lang w:val="pt-BR"/>
        </w:rPr>
      </w:r>
    </w:p>
    <w:p>
      <w:pPr>
        <w:pStyle w:val="Normal"/>
        <w:tabs>
          <w:tab w:val="left" w:pos="1741" w:leader="none"/>
          <w:tab w:val="left" w:pos="2778" w:leader="none"/>
          <w:tab w:val="left" w:pos="4463" w:leader="none"/>
        </w:tabs>
        <w:spacing w:lineRule="auto" w:line="360" w:before="72" w:after="0"/>
        <w:ind w:left="205" w:right="0" w:hanging="0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em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de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2017.</w:t>
      </w:r>
    </w:p>
    <w:p>
      <w:pPr>
        <w:pStyle w:val="Corpodotexto"/>
        <w:spacing w:lineRule="auto" w:line="360"/>
        <w:rPr>
          <w:lang w:val="pt-BR"/>
        </w:rPr>
      </w:pPr>
      <w:r>
        <w:rPr>
          <w:lang w:val="pt-BR"/>
        </w:rPr>
      </w:r>
    </w:p>
    <w:p>
      <w:pPr>
        <w:pStyle w:val="Corpodotexto"/>
        <w:spacing w:lineRule="auto" w:line="360"/>
        <w:rPr>
          <w:lang w:val="pt-BR"/>
        </w:rPr>
      </w:pPr>
      <w:r>
        <w:rPr>
          <w:lang w:val="pt-BR"/>
        </w:rPr>
      </w:r>
    </w:p>
    <w:p>
      <w:pPr>
        <w:pStyle w:val="Corpodotexto"/>
        <w:spacing w:lineRule="auto" w:line="360"/>
        <w:rPr>
          <w:lang w:val="pt-BR"/>
        </w:rPr>
      </w:pPr>
      <w:r>
        <w:rPr>
          <w:lang w:val="pt-BR"/>
        </w:rPr>
      </w:r>
    </w:p>
    <w:p>
      <w:pPr>
        <w:pStyle w:val="Corpodotexto"/>
        <w:spacing w:lineRule="auto" w:line="360" w:before="3" w:after="0"/>
        <w:jc w:val="center"/>
        <w:rPr>
          <w:lang w:val="pt-BR"/>
        </w:rPr>
      </w:pPr>
      <w:r>
        <w:rPr>
          <w:lang w:val="pt-BR"/>
        </w:rPr>
        <w:t>_______________________________</w:t>
      </w:r>
    </w:p>
    <w:p>
      <w:pPr>
        <w:pStyle w:val="Normal"/>
        <w:spacing w:lineRule="auto" w:line="360"/>
        <w:ind w:right="224" w:hanging="0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Assinatura do Representante Legal.</w:t>
      </w:r>
    </w:p>
    <w:p>
      <w:pPr>
        <w:pStyle w:val="Corpodotexto"/>
        <w:spacing w:lineRule="auto" w:line="360"/>
        <w:rPr>
          <w:lang w:val="pt-BR"/>
        </w:rPr>
      </w:pPr>
      <w:r>
        <w:rPr>
          <w:lang w:val="pt-BR"/>
        </w:rPr>
      </w:r>
    </w:p>
    <w:p>
      <w:pPr>
        <w:pStyle w:val="Normal"/>
        <w:spacing w:lineRule="auto" w:line="360" w:before="156" w:after="0"/>
        <w:ind w:left="205" w:right="3808" w:hanging="0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OBS.:</w:t>
      </w:r>
    </w:p>
    <w:p>
      <w:pPr>
        <w:pStyle w:val="Normal"/>
        <w:spacing w:lineRule="auto" w:line="360"/>
        <w:ind w:left="205" w:right="224" w:hanging="104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- ESTE DOCUMENTO, TAMBÉM, DEVERÁ SER ENTREGUE NO ATO DO CREDENCIAMENTO, OU SEJA, FORA DOS ENVELOPES.</w:t>
      </w:r>
    </w:p>
    <w:p>
      <w:pPr>
        <w:pStyle w:val="Corpodotexto"/>
        <w:spacing w:lineRule="auto" w:line="360"/>
        <w:rPr>
          <w:lang w:val="pt-BR"/>
        </w:rPr>
      </w:pPr>
      <w:r>
        <w:rPr>
          <w:lang w:val="pt-BR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10f2b"/>
    <w:pPr>
      <w:widowControl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textoChar" w:customStyle="1">
    <w:name w:val="Corpo de texto Char"/>
    <w:basedOn w:val="DefaultParagraphFont"/>
    <w:link w:val="Corpodetexto"/>
    <w:qFormat/>
    <w:rsid w:val="00010f2b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link w:val="CorpodetextoChar"/>
    <w:rsid w:val="00010f2b"/>
    <w:pPr/>
    <w:rPr>
      <w:sz w:val="24"/>
      <w:szCs w:val="24"/>
    </w:rPr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LibreOffice/4.4.3.2$Windows_x86 LibreOffice_project/88805f81e9fe61362df02b9941de8e38a9b5fd16</Application>
  <Paragraphs>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2017-04-18T16:12:00Z</dcterms:created>
  <dc:creator>Iramir2016</dc:creator>
  <dc:language>pt-BR</dc:language>
  <dcterms:modified xsi:type="dcterms:W3CDTF">2017-07-24T08:53:08Z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